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CAE40" w14:textId="77777777" w:rsidR="005024A6" w:rsidRPr="00B13838" w:rsidRDefault="005024A6" w:rsidP="005024A6">
      <w:pPr>
        <w:spacing w:line="240" w:lineRule="auto"/>
        <w:jc w:val="right"/>
        <w:rPr>
          <w:b/>
          <w:bCs/>
        </w:rPr>
      </w:pPr>
      <w:r w:rsidRPr="00B13838">
        <w:rPr>
          <w:b/>
          <w:bCs/>
        </w:rPr>
        <w:t>Muster</w:t>
      </w:r>
      <w:r>
        <w:rPr>
          <w:b/>
          <w:bCs/>
        </w:rPr>
        <w:t xml:space="preserve"> Jugendamt</w:t>
      </w:r>
      <w:r w:rsidRPr="00B13838">
        <w:rPr>
          <w:b/>
          <w:bCs/>
        </w:rPr>
        <w:t xml:space="preserve"> </w:t>
      </w:r>
    </w:p>
    <w:p w14:paraId="5A1588D1" w14:textId="77777777" w:rsidR="005024A6" w:rsidRPr="00B13838" w:rsidRDefault="005024A6" w:rsidP="005024A6">
      <w:pPr>
        <w:spacing w:line="240" w:lineRule="auto"/>
        <w:jc w:val="right"/>
      </w:pPr>
      <w:r w:rsidRPr="00B13838">
        <w:t>Frau Musterfrau</w:t>
      </w:r>
    </w:p>
    <w:p w14:paraId="072EA347" w14:textId="77777777" w:rsidR="005024A6" w:rsidRPr="00B13838" w:rsidRDefault="005024A6" w:rsidP="005024A6">
      <w:pPr>
        <w:spacing w:line="240" w:lineRule="auto"/>
        <w:jc w:val="right"/>
      </w:pPr>
      <w:r w:rsidRPr="00B13838">
        <w:t>Postfach 12</w:t>
      </w:r>
    </w:p>
    <w:p w14:paraId="233A9D1B" w14:textId="77777777" w:rsidR="005024A6" w:rsidRPr="00B13838" w:rsidRDefault="005024A6" w:rsidP="005024A6">
      <w:pPr>
        <w:spacing w:line="240" w:lineRule="auto"/>
        <w:jc w:val="right"/>
      </w:pPr>
      <w:r w:rsidRPr="00B13838">
        <w:t>66444 Musterstadt</w:t>
      </w:r>
    </w:p>
    <w:p w14:paraId="44DD48A6" w14:textId="77777777" w:rsidR="00F73C70" w:rsidRDefault="00F73C70" w:rsidP="005024A6">
      <w:pPr>
        <w:spacing w:line="240" w:lineRule="auto"/>
        <w:rPr>
          <w:b/>
          <w:bCs/>
        </w:rPr>
      </w:pPr>
    </w:p>
    <w:p w14:paraId="657994C9" w14:textId="4A982C54" w:rsidR="005024A6" w:rsidRPr="005024A6" w:rsidRDefault="005024A6" w:rsidP="005024A6">
      <w:pPr>
        <w:spacing w:line="240" w:lineRule="auto"/>
        <w:rPr>
          <w:b/>
          <w:bCs/>
        </w:rPr>
      </w:pPr>
      <w:r w:rsidRPr="00B13838">
        <w:rPr>
          <w:b/>
          <w:bCs/>
        </w:rPr>
        <w:t>M</w:t>
      </w:r>
      <w:r>
        <w:rPr>
          <w:b/>
          <w:bCs/>
        </w:rPr>
        <w:t>iriam</w:t>
      </w:r>
      <w:r w:rsidRPr="00B13838">
        <w:rPr>
          <w:b/>
          <w:bCs/>
        </w:rPr>
        <w:t xml:space="preserve"> Muster</w:t>
      </w:r>
      <w:r w:rsidR="00B8170E">
        <w:rPr>
          <w:b/>
          <w:bCs/>
        </w:rPr>
        <w:t>mann</w:t>
      </w:r>
    </w:p>
    <w:p w14:paraId="044DC781" w14:textId="77777777" w:rsidR="005024A6" w:rsidRPr="00B13838" w:rsidRDefault="005024A6" w:rsidP="005024A6">
      <w:pPr>
        <w:spacing w:line="240" w:lineRule="auto"/>
      </w:pPr>
      <w:r w:rsidRPr="00B13838">
        <w:t>Musterweg 4</w:t>
      </w:r>
    </w:p>
    <w:p w14:paraId="36EB433B" w14:textId="77777777" w:rsidR="005024A6" w:rsidRPr="00B13838" w:rsidRDefault="005024A6" w:rsidP="005024A6">
      <w:pPr>
        <w:spacing w:line="240" w:lineRule="auto"/>
      </w:pPr>
      <w:r w:rsidRPr="00B13838">
        <w:t>66999 Musterhausen</w:t>
      </w:r>
    </w:p>
    <w:p w14:paraId="7A7EFE14" w14:textId="77777777" w:rsidR="005024A6" w:rsidRPr="00B13838" w:rsidRDefault="005024A6" w:rsidP="005024A6">
      <w:pPr>
        <w:spacing w:line="240" w:lineRule="auto"/>
      </w:pPr>
      <w:r w:rsidRPr="00B13838">
        <w:t>Tel. (0160) 123 45 67</w:t>
      </w:r>
    </w:p>
    <w:p w14:paraId="74E648B0" w14:textId="77777777" w:rsidR="005024A6" w:rsidRPr="00B13838" w:rsidRDefault="005024A6" w:rsidP="005024A6">
      <w:pPr>
        <w:spacing w:line="240" w:lineRule="auto"/>
      </w:pPr>
      <w:r w:rsidRPr="00B13838">
        <w:t>E-Mail: mmuster@mail.de</w:t>
      </w:r>
    </w:p>
    <w:p w14:paraId="78B7671D" w14:textId="77777777" w:rsidR="005024A6" w:rsidRDefault="005024A6" w:rsidP="005024A6">
      <w:pPr>
        <w:spacing w:line="240" w:lineRule="auto"/>
        <w:ind w:left="720"/>
      </w:pPr>
    </w:p>
    <w:p w14:paraId="3AB87D90" w14:textId="77777777" w:rsidR="00F73C70" w:rsidRDefault="00F73C70" w:rsidP="005024A6">
      <w:pPr>
        <w:spacing w:line="240" w:lineRule="auto"/>
        <w:ind w:left="720"/>
      </w:pPr>
    </w:p>
    <w:p w14:paraId="180B0C0E" w14:textId="225B7502" w:rsidR="00D91D09" w:rsidRDefault="005024A6" w:rsidP="005024A6">
      <w:pPr>
        <w:spacing w:line="240" w:lineRule="auto"/>
        <w:ind w:left="6480"/>
        <w:jc w:val="right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>
        <w:t>Musterstadt, 26.06.2025</w:t>
      </w:r>
      <w:r w:rsidR="00D91D09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ab/>
      </w:r>
      <w:r w:rsidR="00D91D09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ab/>
      </w:r>
      <w:r w:rsidR="00D91D09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ab/>
      </w:r>
      <w:r w:rsidR="00D91D09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ab/>
      </w:r>
    </w:p>
    <w:p w14:paraId="20D6D104" w14:textId="5A4E4CA6" w:rsidR="00D91D09" w:rsidRPr="005024A6" w:rsidRDefault="006D68C8" w:rsidP="00D91D09">
      <w:pPr>
        <w:spacing w:line="240" w:lineRule="auto"/>
        <w:jc w:val="center"/>
        <w:rPr>
          <w:rFonts w:eastAsia="Times New Roman" w:cs="Times New Roman"/>
          <w:b/>
          <w:bCs/>
          <w:color w:val="000000" w:themeColor="text1"/>
          <w:kern w:val="0"/>
          <w:sz w:val="32"/>
          <w:szCs w:val="32"/>
          <w:lang w:eastAsia="en-GB"/>
          <w14:ligatures w14:val="none"/>
        </w:rPr>
      </w:pPr>
      <w:r>
        <w:rPr>
          <w:rFonts w:eastAsia="Times New Roman" w:cs="Times New Roman"/>
          <w:b/>
          <w:bCs/>
          <w:color w:val="000000" w:themeColor="text1"/>
          <w:kern w:val="0"/>
          <w:sz w:val="32"/>
          <w:szCs w:val="32"/>
          <w:lang w:eastAsia="en-GB"/>
          <w14:ligatures w14:val="none"/>
        </w:rPr>
        <w:t>Arbeits</w:t>
      </w:r>
      <w:r w:rsidR="00D91D09" w:rsidRPr="005024A6">
        <w:rPr>
          <w:rFonts w:eastAsia="Times New Roman" w:cs="Times New Roman"/>
          <w:b/>
          <w:bCs/>
          <w:color w:val="000000" w:themeColor="text1"/>
          <w:kern w:val="0"/>
          <w:sz w:val="32"/>
          <w:szCs w:val="32"/>
          <w:lang w:eastAsia="en-GB"/>
          <w14:ligatures w14:val="none"/>
        </w:rPr>
        <w:t>zeugnis</w:t>
      </w:r>
    </w:p>
    <w:p w14:paraId="7F46A49C" w14:textId="5F44C0B5" w:rsidR="005024A6" w:rsidRPr="00A61BC7" w:rsidRDefault="005024A6" w:rsidP="005024A6">
      <w:pPr>
        <w:pStyle w:val="StandardWeb"/>
        <w:rPr>
          <w:rFonts w:asciiTheme="minorHAnsi" w:hAnsiTheme="minorHAnsi"/>
          <w:color w:val="000000"/>
        </w:rPr>
      </w:pPr>
      <w:r w:rsidRPr="00A61BC7">
        <w:rPr>
          <w:rFonts w:asciiTheme="minorHAnsi" w:hAnsiTheme="minorHAnsi"/>
          <w:color w:val="000000"/>
        </w:rPr>
        <w:t>Frau M</w:t>
      </w:r>
      <w:r w:rsidR="00B8170E">
        <w:rPr>
          <w:rFonts w:asciiTheme="minorHAnsi" w:hAnsiTheme="minorHAnsi"/>
          <w:color w:val="000000"/>
        </w:rPr>
        <w:t xml:space="preserve">iriam </w:t>
      </w:r>
      <w:r w:rsidRPr="00A61BC7">
        <w:rPr>
          <w:rFonts w:asciiTheme="minorHAnsi" w:hAnsiTheme="minorHAnsi"/>
          <w:color w:val="000000"/>
        </w:rPr>
        <w:t>Mustermann, geboren am XX.XX.XXXX, ist seit dem XX.XX.XXXX im Jugendamt der Stadt Musterstadt als Diplom-Sozialarbeiterin (B.A.) in Vollzeit tätig.</w:t>
      </w:r>
    </w:p>
    <w:p w14:paraId="5D70FE9F" w14:textId="77777777" w:rsidR="00A61BC7" w:rsidRPr="00A61BC7" w:rsidRDefault="00A61BC7" w:rsidP="00A61BC7">
      <w:pPr>
        <w:pStyle w:val="StandardWeb"/>
        <w:rPr>
          <w:rFonts w:asciiTheme="minorHAnsi" w:hAnsiTheme="minorHAnsi"/>
        </w:rPr>
      </w:pPr>
      <w:r w:rsidRPr="00A61BC7">
        <w:rPr>
          <w:rFonts w:asciiTheme="minorHAnsi" w:hAnsiTheme="minorHAnsi"/>
        </w:rPr>
        <w:t>Das Jugendamt der Stadt Musterstadt ist zuständig für die Beratung, Unterstützung und den Schutz von Kindern, Jugendlichen und Familien im Rahmen der öffentlichen Jugendhilfe.</w:t>
      </w:r>
    </w:p>
    <w:p w14:paraId="52E4FB8B" w14:textId="77777777" w:rsidR="00A61BC7" w:rsidRPr="00A61BC7" w:rsidRDefault="00A61BC7" w:rsidP="00A61BC7">
      <w:pPr>
        <w:pStyle w:val="StandardWeb"/>
        <w:rPr>
          <w:rFonts w:asciiTheme="minorHAnsi" w:hAnsiTheme="minorHAnsi"/>
        </w:rPr>
      </w:pPr>
      <w:r w:rsidRPr="00A61BC7">
        <w:rPr>
          <w:rFonts w:asciiTheme="minorHAnsi" w:hAnsiTheme="minorHAnsi"/>
        </w:rPr>
        <w:t>Frau Mustermann war vom [Eintrittsdatum] bis zum [Austrittsdatum] im Allgemeinen Sozialen Dienst (ASD) tätig. Sie betreute eigenverantwortlich einen festgelegten Sozialraum und bearbeitete dort ihren Fallbestand mit hoher fachlicher Kompetenz. Ihr Aufgabenbereich umfasste insbesondere:</w:t>
      </w:r>
    </w:p>
    <w:p w14:paraId="3592DEE9" w14:textId="77777777" w:rsidR="00A61BC7" w:rsidRPr="00A61BC7" w:rsidRDefault="00A61BC7" w:rsidP="00A61BC7">
      <w:pPr>
        <w:pStyle w:val="StandardWeb"/>
        <w:numPr>
          <w:ilvl w:val="0"/>
          <w:numId w:val="4"/>
        </w:numPr>
        <w:rPr>
          <w:rFonts w:asciiTheme="minorHAnsi" w:hAnsiTheme="minorHAnsi"/>
        </w:rPr>
      </w:pPr>
      <w:r w:rsidRPr="00A61BC7">
        <w:rPr>
          <w:rFonts w:asciiTheme="minorHAnsi" w:hAnsiTheme="minorHAnsi"/>
        </w:rPr>
        <w:t>Durchführung von Hilfeplanverfahren nach §</w:t>
      </w:r>
      <w:r w:rsidRPr="00A61BC7">
        <w:rPr>
          <w:rFonts w:ascii="Arial" w:hAnsi="Arial" w:cs="Arial"/>
        </w:rPr>
        <w:t> </w:t>
      </w:r>
      <w:r w:rsidRPr="00A61BC7">
        <w:rPr>
          <w:rFonts w:asciiTheme="minorHAnsi" w:hAnsiTheme="minorHAnsi"/>
        </w:rPr>
        <w:t>36 SGB VIII</w:t>
      </w:r>
    </w:p>
    <w:p w14:paraId="5E7E5B32" w14:textId="77777777" w:rsidR="00A61BC7" w:rsidRPr="00A61BC7" w:rsidRDefault="00A61BC7" w:rsidP="00A61BC7">
      <w:pPr>
        <w:pStyle w:val="StandardWeb"/>
        <w:numPr>
          <w:ilvl w:val="0"/>
          <w:numId w:val="4"/>
        </w:numPr>
        <w:rPr>
          <w:rFonts w:asciiTheme="minorHAnsi" w:hAnsiTheme="minorHAnsi"/>
        </w:rPr>
      </w:pPr>
      <w:r w:rsidRPr="00A61BC7">
        <w:rPr>
          <w:rFonts w:asciiTheme="minorHAnsi" w:hAnsiTheme="minorHAnsi"/>
        </w:rPr>
        <w:t>Beratung von Eltern, Kindern und Jugendlichen in Erziehungsfragen</w:t>
      </w:r>
    </w:p>
    <w:p w14:paraId="307D831A" w14:textId="77777777" w:rsidR="00A61BC7" w:rsidRPr="00A61BC7" w:rsidRDefault="00A61BC7" w:rsidP="00A61BC7">
      <w:pPr>
        <w:pStyle w:val="StandardWeb"/>
        <w:numPr>
          <w:ilvl w:val="0"/>
          <w:numId w:val="4"/>
        </w:numPr>
        <w:rPr>
          <w:rFonts w:asciiTheme="minorHAnsi" w:hAnsiTheme="minorHAnsi"/>
        </w:rPr>
      </w:pPr>
      <w:r w:rsidRPr="00A61BC7">
        <w:rPr>
          <w:rFonts w:asciiTheme="minorHAnsi" w:hAnsiTheme="minorHAnsi"/>
        </w:rPr>
        <w:t>Bearbeitung von Kinderschutzverfahren gemäß §§</w:t>
      </w:r>
      <w:r w:rsidRPr="00A61BC7">
        <w:rPr>
          <w:rFonts w:ascii="Arial" w:hAnsi="Arial" w:cs="Arial"/>
        </w:rPr>
        <w:t> </w:t>
      </w:r>
      <w:r w:rsidRPr="00A61BC7">
        <w:rPr>
          <w:rFonts w:asciiTheme="minorHAnsi" w:hAnsiTheme="minorHAnsi"/>
        </w:rPr>
        <w:t>8a und 42 SGB VIII</w:t>
      </w:r>
    </w:p>
    <w:p w14:paraId="5A1B5289" w14:textId="77777777" w:rsidR="00A61BC7" w:rsidRPr="00A61BC7" w:rsidRDefault="00A61BC7" w:rsidP="00A61BC7">
      <w:pPr>
        <w:pStyle w:val="StandardWeb"/>
        <w:numPr>
          <w:ilvl w:val="0"/>
          <w:numId w:val="4"/>
        </w:numPr>
        <w:rPr>
          <w:rFonts w:asciiTheme="minorHAnsi" w:hAnsiTheme="minorHAnsi"/>
        </w:rPr>
      </w:pPr>
      <w:r w:rsidRPr="00A61BC7">
        <w:rPr>
          <w:rFonts w:asciiTheme="minorHAnsi" w:hAnsiTheme="minorHAnsi"/>
        </w:rPr>
        <w:t>Mitwirkung in familiengerichtlichen Verfahren</w:t>
      </w:r>
    </w:p>
    <w:p w14:paraId="653A46A8" w14:textId="77777777" w:rsidR="00A61BC7" w:rsidRPr="00A61BC7" w:rsidRDefault="00A61BC7" w:rsidP="00A61BC7">
      <w:pPr>
        <w:pStyle w:val="StandardWeb"/>
        <w:numPr>
          <w:ilvl w:val="0"/>
          <w:numId w:val="4"/>
        </w:numPr>
        <w:rPr>
          <w:rFonts w:asciiTheme="minorHAnsi" w:hAnsiTheme="minorHAnsi"/>
        </w:rPr>
      </w:pPr>
      <w:r w:rsidRPr="00A61BC7">
        <w:rPr>
          <w:rFonts w:asciiTheme="minorHAnsi" w:hAnsiTheme="minorHAnsi"/>
        </w:rPr>
        <w:t>Kooperation mit Schulen, Kindertageseinrichtungen, Trägern der Jugendhilfe und weiteren Institutionen</w:t>
      </w:r>
    </w:p>
    <w:p w14:paraId="07B582A9" w14:textId="77777777" w:rsidR="00A61BC7" w:rsidRPr="00A61BC7" w:rsidRDefault="00A61BC7" w:rsidP="00A61BC7">
      <w:pPr>
        <w:pStyle w:val="StandardWeb"/>
        <w:numPr>
          <w:ilvl w:val="0"/>
          <w:numId w:val="4"/>
        </w:numPr>
        <w:rPr>
          <w:rFonts w:asciiTheme="minorHAnsi" w:hAnsiTheme="minorHAnsi"/>
        </w:rPr>
      </w:pPr>
      <w:r w:rsidRPr="00A61BC7">
        <w:rPr>
          <w:rFonts w:asciiTheme="minorHAnsi" w:hAnsiTheme="minorHAnsi"/>
        </w:rPr>
        <w:t>Sozialpädagogische Diagnostik und Einschätzung individueller Unterstützungsbedarfe</w:t>
      </w:r>
    </w:p>
    <w:p w14:paraId="596248E3" w14:textId="77777777" w:rsidR="00A61BC7" w:rsidRPr="00A61BC7" w:rsidRDefault="00A61BC7" w:rsidP="00A61BC7">
      <w:pPr>
        <w:pStyle w:val="StandardWeb"/>
        <w:numPr>
          <w:ilvl w:val="0"/>
          <w:numId w:val="4"/>
        </w:numPr>
        <w:rPr>
          <w:rFonts w:asciiTheme="minorHAnsi" w:hAnsiTheme="minorHAnsi"/>
        </w:rPr>
      </w:pPr>
      <w:r w:rsidRPr="00A61BC7">
        <w:rPr>
          <w:rFonts w:asciiTheme="minorHAnsi" w:hAnsiTheme="minorHAnsi"/>
        </w:rPr>
        <w:t>Steuerung und Koordination ambulanter, teilstationärer und stationärer Hilfen zur Erziehung</w:t>
      </w:r>
    </w:p>
    <w:p w14:paraId="2A930ED9" w14:textId="77777777" w:rsidR="00A61BC7" w:rsidRPr="00A61BC7" w:rsidRDefault="00A61BC7" w:rsidP="00A61BC7">
      <w:pPr>
        <w:pStyle w:val="StandardWeb"/>
        <w:numPr>
          <w:ilvl w:val="0"/>
          <w:numId w:val="4"/>
        </w:numPr>
        <w:rPr>
          <w:rFonts w:asciiTheme="minorHAnsi" w:hAnsiTheme="minorHAnsi"/>
        </w:rPr>
      </w:pPr>
      <w:r w:rsidRPr="00A61BC7">
        <w:rPr>
          <w:rFonts w:asciiTheme="minorHAnsi" w:hAnsiTheme="minorHAnsi"/>
        </w:rPr>
        <w:lastRenderedPageBreak/>
        <w:t>Fachgerechte Dokumentation und Fallführung gemäß rechtlicher und fachlicher Vorgaben</w:t>
      </w:r>
    </w:p>
    <w:p w14:paraId="66AD6143" w14:textId="77777777" w:rsidR="00A61BC7" w:rsidRPr="00A61BC7" w:rsidRDefault="00A61BC7" w:rsidP="00A61BC7">
      <w:pPr>
        <w:pStyle w:val="StandardWeb"/>
        <w:numPr>
          <w:ilvl w:val="0"/>
          <w:numId w:val="4"/>
        </w:numPr>
        <w:rPr>
          <w:rFonts w:asciiTheme="minorHAnsi" w:hAnsiTheme="minorHAnsi"/>
        </w:rPr>
      </w:pPr>
      <w:r w:rsidRPr="00A61BC7">
        <w:rPr>
          <w:rFonts w:asciiTheme="minorHAnsi" w:hAnsiTheme="minorHAnsi"/>
        </w:rPr>
        <w:t>Teilnahme an Fallkonferenzen, Netzwerktreffen und interdisziplinären Arbeitsgremien</w:t>
      </w:r>
    </w:p>
    <w:p w14:paraId="24793DA7" w14:textId="77777777" w:rsidR="00A61BC7" w:rsidRPr="00A61BC7" w:rsidRDefault="00A61BC7" w:rsidP="00A61BC7">
      <w:pPr>
        <w:pStyle w:val="StandardWeb"/>
        <w:numPr>
          <w:ilvl w:val="0"/>
          <w:numId w:val="4"/>
        </w:numPr>
        <w:rPr>
          <w:rFonts w:asciiTheme="minorHAnsi" w:hAnsiTheme="minorHAnsi"/>
        </w:rPr>
      </w:pPr>
      <w:r w:rsidRPr="00A61BC7">
        <w:rPr>
          <w:rFonts w:asciiTheme="minorHAnsi" w:hAnsiTheme="minorHAnsi"/>
        </w:rPr>
        <w:t>Anleitung von Praktikant*innen und Mitwirkung bei Fachveranstaltungen</w:t>
      </w:r>
    </w:p>
    <w:p w14:paraId="72A5BD27" w14:textId="77777777" w:rsidR="00921BCB" w:rsidRPr="00921BCB" w:rsidRDefault="00921BCB" w:rsidP="00921BCB">
      <w:pPr>
        <w:pStyle w:val="StandardWeb"/>
        <w:rPr>
          <w:rFonts w:asciiTheme="minorHAnsi" w:hAnsiTheme="minorHAnsi"/>
        </w:rPr>
      </w:pPr>
      <w:r w:rsidRPr="00921BCB">
        <w:rPr>
          <w:rFonts w:asciiTheme="minorHAnsi" w:hAnsiTheme="minorHAnsi"/>
        </w:rPr>
        <w:t xml:space="preserve">Frau Mustermann zeigte in der Ausübung ihrer Aufgaben </w:t>
      </w:r>
      <w:r w:rsidRPr="00921BCB">
        <w:rPr>
          <w:rStyle w:val="Fett"/>
          <w:rFonts w:asciiTheme="minorHAnsi" w:eastAsiaTheme="majorEastAsia" w:hAnsiTheme="minorHAnsi"/>
        </w:rPr>
        <w:t>Engagement</w:t>
      </w:r>
      <w:r w:rsidRPr="00921BCB">
        <w:rPr>
          <w:rFonts w:asciiTheme="minorHAnsi" w:hAnsiTheme="minorHAnsi"/>
        </w:rPr>
        <w:t xml:space="preserve"> und erledigte ihre Tätigkeiten </w:t>
      </w:r>
      <w:r w:rsidRPr="00921BCB">
        <w:rPr>
          <w:rStyle w:val="Fett"/>
          <w:rFonts w:asciiTheme="minorHAnsi" w:eastAsiaTheme="majorEastAsia" w:hAnsiTheme="minorHAnsi"/>
        </w:rPr>
        <w:t>gewissenhaft und zuverlässig</w:t>
      </w:r>
      <w:r w:rsidRPr="00921BCB">
        <w:rPr>
          <w:rFonts w:asciiTheme="minorHAnsi" w:hAnsiTheme="minorHAnsi"/>
        </w:rPr>
        <w:t xml:space="preserve">. </w:t>
      </w:r>
      <w:r w:rsidRPr="00921BCB">
        <w:rPr>
          <w:rStyle w:val="Fett"/>
          <w:rFonts w:asciiTheme="minorHAnsi" w:eastAsiaTheme="majorEastAsia" w:hAnsiTheme="minorHAnsi"/>
        </w:rPr>
        <w:t>Sie erfüllte die ihr übertragenen Aufgaben zu unserer Zufriedenheit</w:t>
      </w:r>
      <w:r w:rsidRPr="00921BCB">
        <w:rPr>
          <w:rFonts w:asciiTheme="minorHAnsi" w:hAnsiTheme="minorHAnsi"/>
        </w:rPr>
        <w:t>. Auch bei komplexeren Sachverhalten bemühte sie sich um eine fachlich angemessene Lösung.</w:t>
      </w:r>
    </w:p>
    <w:p w14:paraId="5B5680C5" w14:textId="3FEBB715" w:rsidR="00921BCB" w:rsidRPr="00921BCB" w:rsidRDefault="00921BCB" w:rsidP="00921BCB">
      <w:pPr>
        <w:pStyle w:val="StandardWeb"/>
        <w:rPr>
          <w:rFonts w:asciiTheme="minorHAnsi" w:hAnsiTheme="minorHAnsi"/>
        </w:rPr>
      </w:pPr>
      <w:r w:rsidRPr="00921BCB">
        <w:rPr>
          <w:rFonts w:asciiTheme="minorHAnsi" w:hAnsiTheme="minorHAnsi"/>
        </w:rPr>
        <w:t xml:space="preserve">Im Kontakt mit Klienten und externen Stellen war ihr Auftreten </w:t>
      </w:r>
      <w:r w:rsidRPr="00921BCB">
        <w:rPr>
          <w:rStyle w:val="Fett"/>
          <w:rFonts w:asciiTheme="minorHAnsi" w:eastAsiaTheme="majorEastAsia" w:hAnsiTheme="minorHAnsi"/>
        </w:rPr>
        <w:t>korrekt und sachlich</w:t>
      </w:r>
      <w:r w:rsidRPr="00921BCB">
        <w:rPr>
          <w:rFonts w:asciiTheme="minorHAnsi" w:hAnsiTheme="minorHAnsi"/>
        </w:rPr>
        <w:t xml:space="preserve">. In Kinderschutzfällen handelte sie </w:t>
      </w:r>
      <w:r w:rsidRPr="00921BCB">
        <w:rPr>
          <w:rStyle w:val="Fett"/>
          <w:rFonts w:asciiTheme="minorHAnsi" w:eastAsiaTheme="majorEastAsia" w:hAnsiTheme="minorHAnsi"/>
        </w:rPr>
        <w:t>angemessen und orientierte sich an fachlichen Standards</w:t>
      </w:r>
      <w:r w:rsidRPr="00921BCB">
        <w:rPr>
          <w:rFonts w:asciiTheme="minorHAnsi" w:hAnsiTheme="minorHAnsi"/>
        </w:rPr>
        <w:t>.</w:t>
      </w:r>
    </w:p>
    <w:p w14:paraId="2096EC4C" w14:textId="77777777" w:rsidR="00921BCB" w:rsidRPr="00921BCB" w:rsidRDefault="00921BCB" w:rsidP="00921BCB">
      <w:pPr>
        <w:pStyle w:val="StandardWeb"/>
        <w:rPr>
          <w:rFonts w:asciiTheme="minorHAnsi" w:hAnsiTheme="minorHAnsi"/>
        </w:rPr>
      </w:pPr>
      <w:r w:rsidRPr="00921BCB">
        <w:rPr>
          <w:rFonts w:asciiTheme="minorHAnsi" w:hAnsiTheme="minorHAnsi"/>
        </w:rPr>
        <w:t xml:space="preserve">Ihre Stellungnahmen im Rahmen familiengerichtlicher Verfahren waren </w:t>
      </w:r>
      <w:r w:rsidRPr="00921BCB">
        <w:rPr>
          <w:rStyle w:val="Fett"/>
          <w:rFonts w:asciiTheme="minorHAnsi" w:eastAsiaTheme="majorEastAsia" w:hAnsiTheme="minorHAnsi"/>
        </w:rPr>
        <w:t>strukturiert und sachlich formuliert</w:t>
      </w:r>
      <w:r w:rsidRPr="00921BCB">
        <w:rPr>
          <w:rFonts w:asciiTheme="minorHAnsi" w:hAnsiTheme="minorHAnsi"/>
        </w:rPr>
        <w:t xml:space="preserve">. Schriftlich wie mündlich konnte sie ihre Einschätzungen </w:t>
      </w:r>
      <w:r w:rsidRPr="00921BCB">
        <w:rPr>
          <w:rStyle w:val="Fett"/>
          <w:rFonts w:asciiTheme="minorHAnsi" w:eastAsiaTheme="majorEastAsia" w:hAnsiTheme="minorHAnsi"/>
        </w:rPr>
        <w:t>gut darstellen</w:t>
      </w:r>
      <w:r w:rsidRPr="00921BCB">
        <w:rPr>
          <w:rFonts w:asciiTheme="minorHAnsi" w:hAnsiTheme="minorHAnsi"/>
        </w:rPr>
        <w:t>.</w:t>
      </w:r>
    </w:p>
    <w:p w14:paraId="58F3D435" w14:textId="69903DA9" w:rsidR="00921BCB" w:rsidRPr="00921BCB" w:rsidRDefault="00921BCB" w:rsidP="00921BCB">
      <w:pPr>
        <w:pStyle w:val="StandardWeb"/>
        <w:rPr>
          <w:rFonts w:asciiTheme="minorHAnsi" w:hAnsiTheme="minorHAnsi"/>
        </w:rPr>
      </w:pPr>
      <w:r w:rsidRPr="00921BCB">
        <w:rPr>
          <w:rFonts w:asciiTheme="minorHAnsi" w:hAnsiTheme="minorHAnsi"/>
        </w:rPr>
        <w:t>Das Verhalten von Frau Mustermann gegenüber Vorgesetzten, Kolleg</w:t>
      </w:r>
      <w:r w:rsidRPr="00921BCB">
        <w:rPr>
          <w:rStyle w:val="Hervorhebung"/>
          <w:rFonts w:asciiTheme="minorHAnsi" w:eastAsiaTheme="majorEastAsia" w:hAnsiTheme="minorHAnsi"/>
        </w:rPr>
        <w:t>e</w:t>
      </w:r>
      <w:r w:rsidRPr="00921BCB">
        <w:rPr>
          <w:rStyle w:val="Hervorhebung"/>
          <w:rFonts w:asciiTheme="minorHAnsi" w:eastAsiaTheme="majorEastAsia" w:hAnsiTheme="minorHAnsi"/>
          <w:i w:val="0"/>
          <w:iCs w:val="0"/>
        </w:rPr>
        <w:t>n</w:t>
      </w:r>
      <w:r w:rsidRPr="00921BCB">
        <w:rPr>
          <w:rStyle w:val="Hervorhebung"/>
          <w:rFonts w:asciiTheme="minorHAnsi" w:eastAsiaTheme="majorEastAsia" w:hAnsiTheme="minorHAnsi"/>
        </w:rPr>
        <w:t xml:space="preserve"> </w:t>
      </w:r>
      <w:r w:rsidRPr="00921BCB">
        <w:rPr>
          <w:rStyle w:val="Hervorhebung"/>
          <w:rFonts w:asciiTheme="minorHAnsi" w:eastAsiaTheme="majorEastAsia" w:hAnsiTheme="minorHAnsi"/>
          <w:i w:val="0"/>
          <w:iCs w:val="0"/>
        </w:rPr>
        <w:t>und</w:t>
      </w:r>
      <w:r w:rsidRPr="00921BCB">
        <w:rPr>
          <w:rStyle w:val="Hervorhebung"/>
          <w:rFonts w:asciiTheme="minorHAnsi" w:eastAsiaTheme="majorEastAsia" w:hAnsiTheme="minorHAnsi"/>
        </w:rPr>
        <w:t xml:space="preserve"> </w:t>
      </w:r>
      <w:r w:rsidRPr="00921BCB">
        <w:rPr>
          <w:rStyle w:val="Hervorhebung"/>
          <w:rFonts w:asciiTheme="minorHAnsi" w:eastAsiaTheme="majorEastAsia" w:hAnsiTheme="minorHAnsi"/>
          <w:i w:val="0"/>
          <w:iCs w:val="0"/>
        </w:rPr>
        <w:t>externen Partner</w:t>
      </w:r>
      <w:r w:rsidRPr="00921BCB">
        <w:rPr>
          <w:rFonts w:asciiTheme="minorHAnsi" w:hAnsiTheme="minorHAnsi"/>
        </w:rPr>
        <w:t xml:space="preserve">n war </w:t>
      </w:r>
      <w:r w:rsidRPr="00921BCB">
        <w:rPr>
          <w:rStyle w:val="Fett"/>
          <w:rFonts w:asciiTheme="minorHAnsi" w:eastAsiaTheme="majorEastAsia" w:hAnsiTheme="minorHAnsi"/>
        </w:rPr>
        <w:t>einwandfrei</w:t>
      </w:r>
      <w:r w:rsidRPr="00921BCB">
        <w:rPr>
          <w:rFonts w:asciiTheme="minorHAnsi" w:hAnsiTheme="minorHAnsi"/>
        </w:rPr>
        <w:t>.</w:t>
      </w:r>
    </w:p>
    <w:p w14:paraId="1D20E2BA" w14:textId="77777777" w:rsidR="00921BCB" w:rsidRPr="00921BCB" w:rsidRDefault="00921BCB" w:rsidP="00921BCB">
      <w:pPr>
        <w:pStyle w:val="StandardWeb"/>
        <w:rPr>
          <w:rFonts w:asciiTheme="minorHAnsi" w:hAnsiTheme="minorHAnsi"/>
        </w:rPr>
      </w:pPr>
      <w:r w:rsidRPr="00921BCB">
        <w:rPr>
          <w:rFonts w:asciiTheme="minorHAnsi" w:hAnsiTheme="minorHAnsi"/>
        </w:rPr>
        <w:t xml:space="preserve">Frau Mustermann verlässt unser Haus auf eigenen Wunsch. </w:t>
      </w:r>
      <w:r w:rsidRPr="00921BCB">
        <w:rPr>
          <w:rStyle w:val="Fett"/>
          <w:rFonts w:asciiTheme="minorHAnsi" w:eastAsiaTheme="majorEastAsia" w:hAnsiTheme="minorHAnsi"/>
        </w:rPr>
        <w:t>Wir danken ihr für die geleistete Arbeit und wünschen ihr für ihren weiteren beruflichen und privaten Weg alles Gute.</w:t>
      </w:r>
    </w:p>
    <w:p w14:paraId="07EA8AF1" w14:textId="77777777" w:rsidR="00921BCB" w:rsidRDefault="00921BCB" w:rsidP="00A61BC7">
      <w:pPr>
        <w:pStyle w:val="StandardWeb"/>
        <w:rPr>
          <w:rFonts w:asciiTheme="minorHAnsi" w:hAnsiTheme="minorHAnsi"/>
        </w:rPr>
      </w:pPr>
    </w:p>
    <w:p w14:paraId="6FAF5918" w14:textId="5D9A6A3D" w:rsidR="00A61BC7" w:rsidRDefault="00A61BC7" w:rsidP="00A61BC7">
      <w:pPr>
        <w:pStyle w:val="StandardWeb"/>
        <w:rPr>
          <w:rFonts w:asciiTheme="minorHAnsi" w:hAnsiTheme="minorHAnsi"/>
        </w:rPr>
      </w:pPr>
      <w:r w:rsidRPr="00A61BC7">
        <w:rPr>
          <w:rFonts w:asciiTheme="minorHAnsi" w:hAnsiTheme="minorHAnsi"/>
        </w:rPr>
        <w:t>Musterstadt, [Datum]</w:t>
      </w:r>
    </w:p>
    <w:p w14:paraId="3E4FE06F" w14:textId="7D4C358D" w:rsidR="00A61BC7" w:rsidRPr="00A61BC7" w:rsidRDefault="00A61BC7" w:rsidP="00A61BC7">
      <w:pPr>
        <w:pStyle w:val="StandardWeb"/>
        <w:rPr>
          <w:rFonts w:asciiTheme="minorHAnsi" w:hAnsiTheme="minorHAnsi"/>
        </w:rPr>
      </w:pPr>
      <w:r w:rsidRPr="00A61BC7">
        <w:rPr>
          <w:rFonts w:asciiTheme="minorHAnsi" w:hAnsiTheme="minorHAnsi"/>
        </w:rPr>
        <w:br/>
        <w:t>[Name, Funktion, Unterschrift]</w:t>
      </w:r>
    </w:p>
    <w:p w14:paraId="09F40651" w14:textId="77777777" w:rsidR="00D91D09" w:rsidRPr="00A61BC7" w:rsidRDefault="00D91D09" w:rsidP="00B54ECA">
      <w:pPr>
        <w:spacing w:line="360" w:lineRule="auto"/>
        <w:jc w:val="both"/>
        <w:rPr>
          <w:rFonts w:cs="Times New Roman"/>
          <w:color w:val="000000" w:themeColor="text1"/>
        </w:rPr>
      </w:pPr>
    </w:p>
    <w:sectPr w:rsidR="00D91D09" w:rsidRPr="00A61B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A301B"/>
    <w:multiLevelType w:val="multilevel"/>
    <w:tmpl w:val="7296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42656D"/>
    <w:multiLevelType w:val="multilevel"/>
    <w:tmpl w:val="8904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A67BE8"/>
    <w:multiLevelType w:val="multilevel"/>
    <w:tmpl w:val="6B3C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57D92"/>
    <w:multiLevelType w:val="multilevel"/>
    <w:tmpl w:val="4194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1020974">
    <w:abstractNumId w:val="2"/>
  </w:num>
  <w:num w:numId="2" w16cid:durableId="277494620">
    <w:abstractNumId w:val="3"/>
  </w:num>
  <w:num w:numId="3" w16cid:durableId="1024087739">
    <w:abstractNumId w:val="1"/>
  </w:num>
  <w:num w:numId="4" w16cid:durableId="1795053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CA"/>
    <w:rsid w:val="000F0876"/>
    <w:rsid w:val="001D139A"/>
    <w:rsid w:val="005024A6"/>
    <w:rsid w:val="006524C9"/>
    <w:rsid w:val="00683BEF"/>
    <w:rsid w:val="006D68C8"/>
    <w:rsid w:val="008B1FC1"/>
    <w:rsid w:val="00921BCB"/>
    <w:rsid w:val="009C53DE"/>
    <w:rsid w:val="00A47BF3"/>
    <w:rsid w:val="00A61BC7"/>
    <w:rsid w:val="00B54ECA"/>
    <w:rsid w:val="00B8170E"/>
    <w:rsid w:val="00D91D09"/>
    <w:rsid w:val="00E552E3"/>
    <w:rsid w:val="00EF1173"/>
    <w:rsid w:val="00F7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BD82"/>
  <w15:chartTrackingRefBased/>
  <w15:docId w15:val="{1CE14565-0FD2-2745-9539-AB95361F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54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54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54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54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4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54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54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54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54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54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54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54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54EC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4EC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54EC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54EC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54EC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54E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54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54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54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54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54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54EC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54EC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54EC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54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54EC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54ECA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B54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Fett">
    <w:name w:val="Strong"/>
    <w:basedOn w:val="Absatz-Standardschriftart"/>
    <w:uiPriority w:val="22"/>
    <w:qFormat/>
    <w:rsid w:val="005024A6"/>
    <w:rPr>
      <w:b/>
      <w:bCs/>
    </w:rPr>
  </w:style>
  <w:style w:type="character" w:styleId="Hervorhebung">
    <w:name w:val="Emphasis"/>
    <w:basedOn w:val="Absatz-Standardschriftart"/>
    <w:uiPriority w:val="20"/>
    <w:qFormat/>
    <w:rsid w:val="00A61B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Skinner-Bless</dc:creator>
  <cp:keywords/>
  <dc:description/>
  <cp:lastModifiedBy>Thorsten Schneeweis</cp:lastModifiedBy>
  <cp:revision>4</cp:revision>
  <dcterms:created xsi:type="dcterms:W3CDTF">2025-07-11T12:50:00Z</dcterms:created>
  <dcterms:modified xsi:type="dcterms:W3CDTF">2025-07-11T13:23:00Z</dcterms:modified>
</cp:coreProperties>
</file>